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03D" w:rsidRDefault="0046103D" w:rsidP="0046103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46103D" w:rsidRDefault="00A754ED" w:rsidP="0046103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МАРТЫНОВСКОГО</w:t>
      </w:r>
      <w:r w:rsidR="0046103D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46103D" w:rsidRDefault="0046103D" w:rsidP="0046103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СУДЖАНСКОГО РАЙОНА</w:t>
      </w:r>
    </w:p>
    <w:p w:rsidR="0046103D" w:rsidRDefault="0046103D" w:rsidP="0046103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46103D" w:rsidRDefault="0046103D" w:rsidP="0046103D">
      <w:pPr>
        <w:pStyle w:val="a3"/>
        <w:jc w:val="center"/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46103D" w:rsidRDefault="0046103D" w:rsidP="0046103D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46103D" w:rsidRDefault="0046103D" w:rsidP="0046103D">
      <w:pPr>
        <w:pStyle w:val="a3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6103D" w:rsidRDefault="0046103D" w:rsidP="0046103D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от </w:t>
      </w:r>
      <w:r w:rsidR="00396DCE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09 марта 2022</w:t>
      </w:r>
      <w:r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 года № </w:t>
      </w:r>
      <w:r w:rsidR="00396DCE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9</w:t>
      </w:r>
    </w:p>
    <w:p w:rsidR="0046103D" w:rsidRDefault="0046103D" w:rsidP="0046103D">
      <w:pPr>
        <w:pStyle w:val="a3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6103D" w:rsidRDefault="0046103D" w:rsidP="0046103D">
      <w:pPr>
        <w:pStyle w:val="a3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О внесении изменений в постановление Администрации </w:t>
      </w:r>
      <w:r w:rsidR="00A754ED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Мартыновского</w:t>
      </w:r>
      <w:r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 сельсовета Суджанского района №</w:t>
      </w:r>
      <w:r w:rsidR="00A754ED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10</w:t>
      </w:r>
      <w:r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 от </w:t>
      </w:r>
      <w:r w:rsidR="00A754ED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14</w:t>
      </w:r>
      <w:r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.03.2018 года «Об утверждении положения о контрактном управляющем Администрации </w:t>
      </w:r>
      <w:r w:rsidR="00A754ED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Мартыновского</w:t>
      </w:r>
      <w:r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 сельсовета Суджанского района Курской области»</w:t>
      </w:r>
    </w:p>
    <w:p w:rsidR="0046103D" w:rsidRDefault="0046103D" w:rsidP="0046103D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6103D" w:rsidRDefault="0046103D" w:rsidP="0046103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Рассмотрев Протест прокуратуры Суджанского района №13-2022 от 28.02.2022 года, в соответствии с частью 3 статьи 38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Arial" w:hAnsi="Arial" w:cs="Arial"/>
            <w:color w:val="000000"/>
            <w:sz w:val="24"/>
            <w:szCs w:val="24"/>
          </w:rPr>
          <w:t>2013 г</w:t>
        </w:r>
      </w:smartTag>
      <w:r>
        <w:rPr>
          <w:rFonts w:ascii="Arial" w:hAnsi="Arial" w:cs="Arial"/>
          <w:color w:val="000000"/>
          <w:sz w:val="24"/>
          <w:szCs w:val="24"/>
        </w:rPr>
        <w:t xml:space="preserve">. № 44-ФЗ «О контрактной системе в сфере закупок товаров, работ, услуг для обеспечения государственных и муниципальных нужд» (далее 44-ФЗ)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с изменением и дополнением), Уставом </w:t>
      </w:r>
      <w:r w:rsidR="00A754ED">
        <w:rPr>
          <w:rFonts w:ascii="Arial" w:hAnsi="Arial" w:cs="Arial"/>
          <w:color w:val="000000"/>
          <w:sz w:val="24"/>
          <w:szCs w:val="24"/>
        </w:rPr>
        <w:t>Мартыновского</w:t>
      </w:r>
      <w:r>
        <w:rPr>
          <w:rFonts w:ascii="Arial" w:hAnsi="Arial" w:cs="Arial"/>
          <w:color w:val="000000"/>
          <w:sz w:val="24"/>
          <w:szCs w:val="24"/>
        </w:rPr>
        <w:t xml:space="preserve">  сельсовета Суджанского района Курской области постановляет:</w:t>
      </w:r>
    </w:p>
    <w:p w:rsidR="0046103D" w:rsidRDefault="0046103D" w:rsidP="0046103D">
      <w:pPr>
        <w:shd w:val="clear" w:color="auto" w:fill="FFFFFF"/>
        <w:spacing w:after="0" w:line="240" w:lineRule="auto"/>
        <w:ind w:firstLine="108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1.Внести изменения в постановление Администрации </w:t>
      </w:r>
      <w:r w:rsidR="00A754ED">
        <w:rPr>
          <w:rFonts w:ascii="Arial" w:hAnsi="Arial" w:cs="Arial"/>
          <w:color w:val="000000"/>
          <w:sz w:val="24"/>
          <w:szCs w:val="24"/>
        </w:rPr>
        <w:t>Мартыновского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Суджанского района №</w:t>
      </w:r>
      <w:r w:rsidR="00A754ED">
        <w:rPr>
          <w:rFonts w:ascii="Arial" w:hAnsi="Arial" w:cs="Arial"/>
          <w:color w:val="000000"/>
          <w:sz w:val="24"/>
          <w:szCs w:val="24"/>
        </w:rPr>
        <w:t>10</w:t>
      </w:r>
      <w:r>
        <w:rPr>
          <w:rFonts w:ascii="Arial" w:hAnsi="Arial" w:cs="Arial"/>
          <w:color w:val="000000"/>
          <w:sz w:val="24"/>
          <w:szCs w:val="24"/>
        </w:rPr>
        <w:t xml:space="preserve"> от </w:t>
      </w:r>
      <w:r w:rsidR="00A754ED">
        <w:rPr>
          <w:rFonts w:ascii="Arial" w:hAnsi="Arial" w:cs="Arial"/>
          <w:color w:val="000000"/>
          <w:sz w:val="24"/>
          <w:szCs w:val="24"/>
        </w:rPr>
        <w:t>14</w:t>
      </w:r>
      <w:r>
        <w:rPr>
          <w:rFonts w:ascii="Arial" w:hAnsi="Arial" w:cs="Arial"/>
          <w:color w:val="000000"/>
          <w:sz w:val="24"/>
          <w:szCs w:val="24"/>
        </w:rPr>
        <w:t xml:space="preserve">.03.2018 года «Об утверждении положения о контрактном управляющем Администрации </w:t>
      </w:r>
      <w:r w:rsidR="00A754ED">
        <w:rPr>
          <w:rFonts w:ascii="Arial" w:hAnsi="Arial" w:cs="Arial"/>
          <w:color w:val="000000"/>
          <w:sz w:val="24"/>
          <w:szCs w:val="24"/>
        </w:rPr>
        <w:t>Мартыновского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Суджанского района Курской области»:</w:t>
      </w:r>
    </w:p>
    <w:p w:rsidR="0046103D" w:rsidRDefault="0046103D" w:rsidP="0046103D">
      <w:pPr>
        <w:shd w:val="clear" w:color="auto" w:fill="FFFFFF"/>
        <w:spacing w:after="0" w:line="240" w:lineRule="auto"/>
        <w:ind w:firstLine="108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1.1. Пункт 3.1.1. признать утратившим силу.</w:t>
      </w:r>
    </w:p>
    <w:p w:rsidR="0046103D" w:rsidRDefault="0046103D" w:rsidP="0046103D">
      <w:pPr>
        <w:shd w:val="clear" w:color="auto" w:fill="FFFFFF"/>
        <w:spacing w:after="0" w:line="240" w:lineRule="auto"/>
        <w:ind w:firstLine="107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1.2. Пункт 3.1.3 изложить в новой редакции: «3.1.3.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осуществляет подготовку и размещение в единой информационной системе извещений об осуществлении закупок, документации о закупках </w:t>
      </w:r>
      <w:r>
        <w:rPr>
          <w:rFonts w:ascii="Arial" w:hAnsi="Arial" w:cs="Arial"/>
          <w:color w:val="FF0000"/>
          <w:sz w:val="24"/>
          <w:szCs w:val="24"/>
          <w:shd w:val="clear" w:color="auto" w:fill="FFFFFF"/>
        </w:rPr>
        <w:t>(в случае, если настоящим Федеральным законом предусмотрена документация о закупке)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проектов контрактов, подготовку и направление приглашений</w:t>
      </w:r>
      <w:proofErr w:type="gramStart"/>
      <w:r>
        <w:t>;»</w:t>
      </w:r>
      <w:proofErr w:type="gramEnd"/>
      <w:r>
        <w:t>.</w:t>
      </w:r>
    </w:p>
    <w:p w:rsidR="0046103D" w:rsidRDefault="0046103D" w:rsidP="0046103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2.Постановление вступает в силу c момента опубликования (обнародования).</w:t>
      </w:r>
    </w:p>
    <w:p w:rsidR="0046103D" w:rsidRDefault="0046103D" w:rsidP="0046103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3.Контроль над исполнением настоящего постановления оставляю за собой.</w:t>
      </w:r>
    </w:p>
    <w:p w:rsidR="0046103D" w:rsidRDefault="0046103D" w:rsidP="0046103D">
      <w:pPr>
        <w:shd w:val="clear" w:color="auto" w:fill="FFFFFF"/>
        <w:tabs>
          <w:tab w:val="num" w:pos="720"/>
        </w:tabs>
        <w:spacing w:after="0" w:line="240" w:lineRule="auto"/>
        <w:ind w:hanging="11"/>
        <w:jc w:val="center"/>
        <w:rPr>
          <w:rFonts w:ascii="Arial" w:hAnsi="Arial" w:cs="Arial"/>
          <w:color w:val="000000"/>
          <w:sz w:val="24"/>
          <w:szCs w:val="24"/>
        </w:rPr>
      </w:pPr>
    </w:p>
    <w:p w:rsidR="0046103D" w:rsidRDefault="0046103D" w:rsidP="0046103D">
      <w:pPr>
        <w:shd w:val="clear" w:color="auto" w:fill="FFFFFF"/>
        <w:tabs>
          <w:tab w:val="num" w:pos="720"/>
        </w:tabs>
        <w:spacing w:after="0" w:line="240" w:lineRule="auto"/>
        <w:ind w:hanging="11"/>
        <w:jc w:val="center"/>
        <w:rPr>
          <w:rFonts w:ascii="Arial" w:hAnsi="Arial" w:cs="Arial"/>
          <w:color w:val="000000"/>
          <w:sz w:val="24"/>
          <w:szCs w:val="24"/>
        </w:rPr>
      </w:pPr>
    </w:p>
    <w:p w:rsidR="0046103D" w:rsidRDefault="0046103D" w:rsidP="0046103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Глава </w:t>
      </w:r>
      <w:r w:rsidR="00A754ED">
        <w:rPr>
          <w:rFonts w:ascii="Arial" w:hAnsi="Arial" w:cs="Arial"/>
          <w:color w:val="000000"/>
          <w:sz w:val="24"/>
          <w:szCs w:val="24"/>
        </w:rPr>
        <w:t>Мартыновского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</w:t>
      </w:r>
    </w:p>
    <w:p w:rsidR="0046103D" w:rsidRDefault="0046103D" w:rsidP="0046103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Суджанского района                                                                          </w:t>
      </w:r>
      <w:r w:rsidR="00A754ED">
        <w:rPr>
          <w:rFonts w:ascii="Arial" w:hAnsi="Arial" w:cs="Arial"/>
          <w:color w:val="000000"/>
          <w:sz w:val="24"/>
          <w:szCs w:val="24"/>
        </w:rPr>
        <w:t>Д.И. Соловьев</w:t>
      </w:r>
    </w:p>
    <w:p w:rsidR="0046103D" w:rsidRDefault="0046103D" w:rsidP="0046103D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46103D" w:rsidRDefault="0046103D" w:rsidP="0046103D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46103D" w:rsidRDefault="0046103D" w:rsidP="0046103D">
      <w:pPr>
        <w:shd w:val="clear" w:color="auto" w:fill="FFFFFF"/>
        <w:spacing w:after="0" w:line="240" w:lineRule="auto"/>
        <w:ind w:firstLine="1134"/>
        <w:jc w:val="both"/>
        <w:rPr>
          <w:rFonts w:ascii="Calibri" w:hAnsi="Calibri" w:cs="Times New Roman"/>
        </w:rPr>
      </w:pPr>
    </w:p>
    <w:p w:rsidR="00C02538" w:rsidRDefault="00C02538"/>
    <w:sectPr w:rsidR="00C02538" w:rsidSect="00FB5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103D"/>
    <w:rsid w:val="00396DCE"/>
    <w:rsid w:val="0046103D"/>
    <w:rsid w:val="008558F9"/>
    <w:rsid w:val="00A754ED"/>
    <w:rsid w:val="00C02538"/>
    <w:rsid w:val="00FB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103D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249</Words>
  <Characters>1423</Characters>
  <Application>Microsoft Office Word</Application>
  <DocSecurity>0</DocSecurity>
  <Lines>11</Lines>
  <Paragraphs>3</Paragraphs>
  <ScaleCrop>false</ScaleCrop>
  <Company>Pirated Aliance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Администратор</cp:lastModifiedBy>
  <cp:revision>7</cp:revision>
  <cp:lastPrinted>2022-03-14T05:48:00Z</cp:lastPrinted>
  <dcterms:created xsi:type="dcterms:W3CDTF">2022-03-10T07:10:00Z</dcterms:created>
  <dcterms:modified xsi:type="dcterms:W3CDTF">2022-03-14T05:55:00Z</dcterms:modified>
</cp:coreProperties>
</file>